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1" w:rsidRPr="00BC3711" w:rsidRDefault="00BC3711" w:rsidP="00BC3711">
      <w:pPr>
        <w:spacing w:line="600" w:lineRule="exact"/>
        <w:rPr>
          <w:rFonts w:ascii="宋体" w:eastAsia="黑体" w:hAnsi="宋体" w:cs="Times New Roman"/>
          <w:sz w:val="32"/>
          <w:szCs w:val="32"/>
        </w:rPr>
      </w:pPr>
      <w:r w:rsidRPr="00BC3711">
        <w:rPr>
          <w:rFonts w:ascii="宋体" w:eastAsia="黑体" w:hAnsi="宋体" w:cs="Times New Roman" w:hint="eastAsia"/>
          <w:sz w:val="32"/>
          <w:szCs w:val="32"/>
        </w:rPr>
        <w:t>附件</w:t>
      </w:r>
    </w:p>
    <w:p w:rsidR="00BC3711" w:rsidRPr="00BC3711" w:rsidRDefault="00BC3711" w:rsidP="00BC3711">
      <w:pPr>
        <w:spacing w:line="500" w:lineRule="exact"/>
        <w:rPr>
          <w:rFonts w:ascii="宋体" w:eastAsia="仿宋_GB2312" w:hAnsi="宋体" w:cs="Times New Roman"/>
          <w:color w:val="000000"/>
          <w:sz w:val="28"/>
        </w:rPr>
      </w:pPr>
    </w:p>
    <w:tbl>
      <w:tblPr>
        <w:tblW w:w="36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346"/>
      </w:tblGrid>
      <w:tr w:rsidR="00BC3711" w:rsidRPr="00BC3711" w:rsidTr="00E360A6">
        <w:trPr>
          <w:trHeight w:val="723"/>
          <w:jc w:val="right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1" w:rsidRPr="00BC3711" w:rsidRDefault="00BC3711" w:rsidP="00BC371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项目类别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357" w:hanging="357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东南科技论坛</w:t>
            </w:r>
          </w:p>
        </w:tc>
      </w:tr>
      <w:tr w:rsidR="00BC3711" w:rsidRPr="00BC3711" w:rsidTr="00E360A6">
        <w:trPr>
          <w:trHeight w:val="1710"/>
          <w:jc w:val="right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1" w:rsidRPr="00BC3711" w:rsidRDefault="00BC3711" w:rsidP="00BC3711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项目主题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数字经济</w:t>
            </w:r>
          </w:p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生态文明</w:t>
            </w:r>
          </w:p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卫生健康</w:t>
            </w:r>
          </w:p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乡村振兴</w:t>
            </w:r>
          </w:p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产业发展</w:t>
            </w:r>
          </w:p>
          <w:p w:rsidR="00BC3711" w:rsidRPr="00BC3711" w:rsidRDefault="00BC3711" w:rsidP="00BC3711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C3711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</w:tr>
    </w:tbl>
    <w:p w:rsidR="00BC3711" w:rsidRPr="00BC3711" w:rsidRDefault="00BC3711" w:rsidP="00BC3711">
      <w:pPr>
        <w:jc w:val="center"/>
        <w:rPr>
          <w:rFonts w:ascii="宋体" w:eastAsia="方正小标宋简体" w:hAnsi="宋体" w:cs="Times New Roman"/>
          <w:bCs/>
          <w:color w:val="000000"/>
          <w:sz w:val="44"/>
        </w:rPr>
      </w:pPr>
    </w:p>
    <w:p w:rsidR="00BC3711" w:rsidRPr="00BC3711" w:rsidRDefault="00BC3711" w:rsidP="00BC3711">
      <w:pPr>
        <w:jc w:val="center"/>
        <w:rPr>
          <w:rFonts w:ascii="宋体" w:eastAsia="方正小标宋简体" w:hAnsi="宋体" w:cs="Times New Roman"/>
          <w:bCs/>
          <w:color w:val="000000"/>
          <w:sz w:val="56"/>
          <w:szCs w:val="56"/>
        </w:rPr>
      </w:pPr>
      <w:r w:rsidRPr="00BC3711">
        <w:rPr>
          <w:rFonts w:ascii="宋体" w:eastAsia="方正小标宋简体" w:hAnsi="宋体" w:cs="Times New Roman" w:hint="eastAsia"/>
          <w:bCs/>
          <w:color w:val="000000"/>
          <w:sz w:val="56"/>
          <w:szCs w:val="56"/>
        </w:rPr>
        <w:t>福建省科学技术协会</w:t>
      </w:r>
    </w:p>
    <w:p w:rsidR="00BC3711" w:rsidRPr="00BC3711" w:rsidRDefault="00BC3711" w:rsidP="00BC3711">
      <w:pPr>
        <w:jc w:val="center"/>
        <w:rPr>
          <w:rFonts w:ascii="宋体" w:eastAsia="方正小标宋简体" w:hAnsi="宋体" w:cs="Times New Roman"/>
          <w:bCs/>
          <w:color w:val="000000"/>
          <w:sz w:val="56"/>
          <w:szCs w:val="56"/>
        </w:rPr>
      </w:pPr>
      <w:r w:rsidRPr="00BC3711">
        <w:rPr>
          <w:rFonts w:ascii="宋体" w:eastAsia="方正小标宋简体" w:hAnsi="宋体" w:cs="Times New Roman" w:hint="eastAsia"/>
          <w:bCs/>
          <w:sz w:val="56"/>
          <w:szCs w:val="56"/>
        </w:rPr>
        <w:t>东南科技论坛</w:t>
      </w:r>
      <w:r w:rsidRPr="00BC3711">
        <w:rPr>
          <w:rFonts w:ascii="宋体" w:eastAsia="方正小标宋简体" w:hAnsi="宋体" w:cs="Times New Roman" w:hint="eastAsia"/>
          <w:bCs/>
          <w:color w:val="000000"/>
          <w:sz w:val="56"/>
          <w:szCs w:val="56"/>
        </w:rPr>
        <w:t>项目申请书</w:t>
      </w:r>
    </w:p>
    <w:p w:rsidR="00BC3711" w:rsidRPr="00BC3711" w:rsidRDefault="00BC3711" w:rsidP="00BC3711">
      <w:pPr>
        <w:spacing w:line="500" w:lineRule="exact"/>
        <w:rPr>
          <w:rFonts w:ascii="宋体" w:eastAsia="仿宋_GB2312" w:hAnsi="宋体" w:cs="Times New Roman"/>
          <w:b/>
          <w:color w:val="000000"/>
          <w:sz w:val="28"/>
        </w:rPr>
      </w:pPr>
    </w:p>
    <w:p w:rsidR="00BC3711" w:rsidRPr="00BC3711" w:rsidRDefault="00BC3711" w:rsidP="00BC3711">
      <w:pPr>
        <w:adjustRightInd w:val="0"/>
        <w:snapToGrid w:val="0"/>
        <w:spacing w:line="760" w:lineRule="atLeast"/>
        <w:ind w:leftChars="679" w:left="1439" w:hangingChars="4" w:hanging="13"/>
        <w:rPr>
          <w:rFonts w:ascii="宋体" w:eastAsia="宋体" w:hAnsi="宋体" w:cs="Times New Roman"/>
          <w:b/>
          <w:bCs/>
          <w:sz w:val="32"/>
          <w:u w:val="single"/>
        </w:rPr>
      </w:pPr>
      <w:r w:rsidRPr="00BC3711">
        <w:rPr>
          <w:rFonts w:ascii="宋体" w:eastAsia="宋体" w:hAnsi="宋体" w:cs="Times New Roman" w:hint="eastAsia"/>
          <w:b/>
          <w:bCs/>
          <w:sz w:val="32"/>
        </w:rPr>
        <w:t>项目名称：</w:t>
      </w:r>
    </w:p>
    <w:p w:rsidR="00BC3711" w:rsidRPr="00BC3711" w:rsidRDefault="00BC3711" w:rsidP="00BC3711">
      <w:pPr>
        <w:adjustRightInd w:val="0"/>
        <w:snapToGrid w:val="0"/>
        <w:spacing w:line="760" w:lineRule="atLeast"/>
        <w:ind w:leftChars="679" w:left="1439" w:hangingChars="4" w:hanging="13"/>
        <w:rPr>
          <w:rFonts w:ascii="宋体" w:eastAsia="宋体" w:hAnsi="宋体" w:cs="Times New Roman"/>
          <w:b/>
          <w:bCs/>
          <w:sz w:val="32"/>
        </w:rPr>
      </w:pPr>
      <w:r w:rsidRPr="00BC3711">
        <w:rPr>
          <w:rFonts w:ascii="宋体" w:eastAsia="宋体" w:hAnsi="宋体" w:cs="Times New Roman" w:hint="eastAsia"/>
          <w:b/>
          <w:bCs/>
          <w:sz w:val="32"/>
        </w:rPr>
        <w:t>申报单位：（盖章）</w:t>
      </w:r>
    </w:p>
    <w:p w:rsidR="00BC3711" w:rsidRPr="00BC3711" w:rsidRDefault="00BC3711" w:rsidP="00BC3711">
      <w:pPr>
        <w:adjustRightInd w:val="0"/>
        <w:snapToGrid w:val="0"/>
        <w:spacing w:line="760" w:lineRule="atLeast"/>
        <w:ind w:leftChars="679" w:left="1426"/>
        <w:rPr>
          <w:rFonts w:ascii="宋体" w:eastAsia="宋体" w:hAnsi="宋体" w:cs="Times New Roman"/>
          <w:b/>
          <w:bCs/>
          <w:sz w:val="32"/>
        </w:rPr>
      </w:pPr>
      <w:r w:rsidRPr="00BC3711">
        <w:rPr>
          <w:rFonts w:ascii="宋体" w:eastAsia="宋体" w:hAnsi="宋体" w:cs="Times New Roman" w:hint="eastAsia"/>
          <w:b/>
          <w:bCs/>
          <w:sz w:val="32"/>
        </w:rPr>
        <w:t>负 责 人：</w:t>
      </w:r>
    </w:p>
    <w:p w:rsidR="00BC3711" w:rsidRPr="00BC3711" w:rsidRDefault="00BC3711" w:rsidP="00BC3711">
      <w:pPr>
        <w:adjustRightInd w:val="0"/>
        <w:snapToGrid w:val="0"/>
        <w:spacing w:line="760" w:lineRule="atLeast"/>
        <w:ind w:leftChars="679" w:left="1426"/>
        <w:rPr>
          <w:rFonts w:ascii="宋体" w:eastAsia="宋体" w:hAnsi="宋体" w:cs="Times New Roman"/>
          <w:b/>
          <w:bCs/>
          <w:sz w:val="32"/>
        </w:rPr>
      </w:pPr>
      <w:r w:rsidRPr="00BC3711">
        <w:rPr>
          <w:rFonts w:ascii="宋体" w:eastAsia="宋体" w:hAnsi="宋体" w:cs="Times New Roman" w:hint="eastAsia"/>
          <w:b/>
          <w:bCs/>
          <w:sz w:val="32"/>
        </w:rPr>
        <w:t>申请日期：   年   月   日</w:t>
      </w: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rPr>
          <w:rFonts w:ascii="宋体" w:eastAsia="宋体" w:hAnsi="宋体" w:cs="Times New Roman"/>
        </w:rPr>
      </w:pPr>
    </w:p>
    <w:p w:rsidR="00BC3711" w:rsidRPr="00BC3711" w:rsidRDefault="00BC3711" w:rsidP="00BC3711">
      <w:pPr>
        <w:jc w:val="center"/>
        <w:rPr>
          <w:rFonts w:ascii="宋体" w:eastAsia="宋体" w:hAnsi="宋体" w:cs="Times New Roman"/>
          <w:b/>
          <w:bCs/>
          <w:sz w:val="32"/>
        </w:rPr>
      </w:pPr>
      <w:r w:rsidRPr="00BC3711">
        <w:rPr>
          <w:rFonts w:ascii="宋体" w:eastAsia="楷体_GB2312" w:hAnsi="宋体" w:cs="楷体_GB2312" w:hint="eastAsia"/>
          <w:b/>
          <w:bCs/>
          <w:sz w:val="36"/>
          <w:szCs w:val="24"/>
        </w:rPr>
        <w:t>福建省科学技术协会</w:t>
      </w:r>
      <w:r w:rsidRPr="00BC3711">
        <w:rPr>
          <w:rFonts w:ascii="宋体" w:eastAsia="楷体_GB2312" w:hAnsi="宋体" w:cs="楷体_GB2312" w:hint="eastAsia"/>
          <w:b/>
          <w:bCs/>
          <w:sz w:val="36"/>
          <w:szCs w:val="24"/>
        </w:rPr>
        <w:t xml:space="preserve"> </w:t>
      </w:r>
    </w:p>
    <w:p w:rsidR="00BC3711" w:rsidRPr="00BC3711" w:rsidRDefault="00BC3711" w:rsidP="00BC3711">
      <w:pPr>
        <w:rPr>
          <w:rFonts w:ascii="宋体" w:eastAsia="宋体" w:hAnsi="宋体" w:cs="Times New Roman"/>
        </w:rPr>
        <w:sectPr w:rsidR="00BC3711" w:rsidRPr="00BC3711">
          <w:headerReference w:type="default" r:id="rId8"/>
          <w:pgSz w:w="11906" w:h="16838"/>
          <w:pgMar w:top="1531" w:right="1588" w:bottom="1531" w:left="1588" w:header="851" w:footer="992" w:gutter="0"/>
          <w:pgNumType w:fmt="numberInDash"/>
          <w:cols w:space="425"/>
          <w:docGrid w:type="lines" w:linePitch="312"/>
        </w:sectPr>
      </w:pPr>
    </w:p>
    <w:p w:rsidR="00BC3711" w:rsidRPr="00BC3711" w:rsidRDefault="00BC3711" w:rsidP="00BC3711">
      <w:pPr>
        <w:spacing w:beforeLines="100" w:before="312" w:afterLines="150" w:after="468" w:line="520" w:lineRule="exact"/>
        <w:jc w:val="center"/>
        <w:rPr>
          <w:rFonts w:ascii="宋体" w:eastAsia="方正小标宋简体" w:hAnsi="宋体" w:cs="Times New Roman"/>
          <w:w w:val="90"/>
          <w:sz w:val="42"/>
          <w:szCs w:val="44"/>
        </w:rPr>
      </w:pPr>
    </w:p>
    <w:p w:rsidR="00BC3711" w:rsidRPr="00BC3711" w:rsidRDefault="00BC3711" w:rsidP="00BC3711">
      <w:pPr>
        <w:spacing w:beforeLines="100" w:before="312" w:afterLines="150" w:after="468" w:line="520" w:lineRule="exact"/>
        <w:jc w:val="center"/>
        <w:rPr>
          <w:rFonts w:ascii="宋体" w:eastAsia="方正小标宋简体" w:hAnsi="宋体" w:cs="Times New Roman"/>
          <w:color w:val="000000"/>
          <w:sz w:val="42"/>
          <w:szCs w:val="44"/>
        </w:rPr>
      </w:pP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>填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 xml:space="preserve">  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>报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 xml:space="preserve">  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>说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 xml:space="preserve">  </w:t>
      </w:r>
      <w:r w:rsidRPr="00BC3711">
        <w:rPr>
          <w:rFonts w:ascii="宋体" w:eastAsia="方正小标宋简体" w:hAnsi="宋体" w:cs="Times New Roman" w:hint="eastAsia"/>
          <w:w w:val="90"/>
          <w:sz w:val="42"/>
          <w:szCs w:val="44"/>
        </w:rPr>
        <w:t>明</w:t>
      </w:r>
    </w:p>
    <w:p w:rsidR="00BC3711" w:rsidRPr="00BC3711" w:rsidRDefault="00BC3711" w:rsidP="00BC3711">
      <w:pPr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color w:val="000000"/>
          <w:sz w:val="32"/>
          <w:szCs w:val="32"/>
        </w:rPr>
      </w:pP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一、填写申请书以前，请先查阅相关规定，申请书内各项内容，应实事求是，认真填写，表述明确。所有表格均需填写，如无内容请填“</w:t>
      </w: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/</w:t>
      </w: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”。</w:t>
      </w:r>
    </w:p>
    <w:p w:rsidR="00BC3711" w:rsidRPr="00BC3711" w:rsidRDefault="00BC3711" w:rsidP="00BC3711">
      <w:pPr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color w:val="000000"/>
          <w:sz w:val="32"/>
          <w:szCs w:val="32"/>
        </w:rPr>
      </w:pP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二、申请书为</w:t>
      </w: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A4</w:t>
      </w: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纸，请用计算机打印填报，加盖公章。不接受申报材料的传真件。</w:t>
      </w:r>
    </w:p>
    <w:p w:rsidR="00BC3711" w:rsidRPr="00BC3711" w:rsidRDefault="00BC3711" w:rsidP="00BC3711">
      <w:pPr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color w:val="000000"/>
          <w:sz w:val="32"/>
          <w:szCs w:val="32"/>
        </w:rPr>
      </w:pPr>
      <w:r w:rsidRPr="00BC3711">
        <w:rPr>
          <w:rFonts w:ascii="宋体" w:eastAsia="仿宋_GB2312" w:hAnsi="宋体" w:cs="Times New Roman" w:hint="eastAsia"/>
          <w:color w:val="000000"/>
          <w:sz w:val="32"/>
          <w:szCs w:val="32"/>
        </w:rPr>
        <w:t>三、项目申报单位须为省级学会（或学会联合体）、协会、研究会、高校科协。不接受个人直接申报</w:t>
      </w:r>
      <w:r w:rsidRPr="00BC3711">
        <w:rPr>
          <w:rFonts w:ascii="宋体" w:eastAsia="仿宋_GB2312" w:hAnsi="宋体" w:cs="Times New Roman" w:hint="eastAsia"/>
          <w:color w:val="000000"/>
          <w:spacing w:val="15"/>
          <w:sz w:val="32"/>
          <w:szCs w:val="32"/>
        </w:rPr>
        <w:t>。</w:t>
      </w:r>
    </w:p>
    <w:p w:rsidR="00BC3711" w:rsidRPr="00BC3711" w:rsidRDefault="00BC3711" w:rsidP="00BC3711">
      <w:pPr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BC3711">
        <w:rPr>
          <w:rFonts w:ascii="宋体" w:eastAsia="仿宋_GB2312" w:hAnsi="宋体" w:cs="Times New Roman" w:hint="eastAsia"/>
          <w:sz w:val="32"/>
          <w:szCs w:val="32"/>
        </w:rPr>
        <w:t>四、各申报单位</w:t>
      </w:r>
      <w:proofErr w:type="gramStart"/>
      <w:r w:rsidRPr="00BC3711">
        <w:rPr>
          <w:rFonts w:ascii="宋体" w:eastAsia="仿宋_GB2312" w:hAnsi="宋体" w:cs="Times New Roman" w:hint="eastAsia"/>
          <w:sz w:val="32"/>
          <w:szCs w:val="32"/>
        </w:rPr>
        <w:t>务必按</w:t>
      </w:r>
      <w:proofErr w:type="gramEnd"/>
      <w:r w:rsidRPr="00BC3711">
        <w:rPr>
          <w:rFonts w:ascii="宋体" w:eastAsia="仿宋_GB2312" w:hAnsi="宋体" w:cs="Times New Roman" w:hint="eastAsia"/>
          <w:sz w:val="32"/>
          <w:szCs w:val="32"/>
        </w:rPr>
        <w:t>本通知要求的时间内将项目申请书报送福建省科协学会学术部，逾期将不予受理。</w:t>
      </w:r>
    </w:p>
    <w:p w:rsidR="00BC3711" w:rsidRPr="00BC3711" w:rsidRDefault="00BC3711" w:rsidP="00BC3711">
      <w:pPr>
        <w:spacing w:line="500" w:lineRule="exact"/>
        <w:rPr>
          <w:rFonts w:ascii="宋体" w:eastAsia="仿宋_GB2312" w:hAnsi="宋体" w:cs="Times New Roman"/>
          <w:color w:val="000000"/>
          <w:sz w:val="28"/>
        </w:rPr>
      </w:pPr>
    </w:p>
    <w:p w:rsidR="00BC3711" w:rsidRPr="00BC3711" w:rsidRDefault="00BC3711" w:rsidP="00BC3711">
      <w:pPr>
        <w:snapToGrid w:val="0"/>
        <w:spacing w:line="20" w:lineRule="exact"/>
        <w:ind w:firstLineChars="200" w:firstLine="560"/>
        <w:rPr>
          <w:rFonts w:ascii="宋体" w:eastAsia="仿宋_GB2312" w:hAnsi="宋体" w:cs="Times New Roman"/>
          <w:color w:val="000000"/>
          <w:sz w:val="32"/>
          <w:szCs w:val="32"/>
        </w:rPr>
      </w:pPr>
      <w:r w:rsidRPr="00BC3711">
        <w:rPr>
          <w:rFonts w:ascii="宋体" w:eastAsia="宋体" w:hAnsi="宋体" w:cs="Times New Roman"/>
          <w:color w:val="000000"/>
          <w:sz w:val="28"/>
        </w:rPr>
        <w:br w:type="page"/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842"/>
        <w:gridCol w:w="709"/>
        <w:gridCol w:w="425"/>
        <w:gridCol w:w="993"/>
        <w:gridCol w:w="2404"/>
        <w:gridCol w:w="111"/>
      </w:tblGrid>
      <w:tr w:rsidR="00BC3711" w:rsidRPr="00BC3711" w:rsidTr="00E360A6">
        <w:trPr>
          <w:cantSplit/>
          <w:trHeight w:hRule="exact" w:val="51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480" w:lineRule="exact"/>
              <w:rPr>
                <w:rFonts w:ascii="宋体" w:eastAsia="黑体" w:hAnsi="宋体" w:cs="Times New Roman"/>
                <w:color w:val="000000"/>
                <w:w w:val="96"/>
                <w:sz w:val="28"/>
                <w:szCs w:val="28"/>
              </w:rPr>
            </w:pPr>
            <w:r w:rsidRPr="00BC3711">
              <w:rPr>
                <w:rFonts w:ascii="宋体" w:eastAsia="仿宋_GB2312" w:hAnsi="宋体" w:cs="Times New Roman"/>
                <w:color w:val="000000"/>
                <w:sz w:val="32"/>
                <w:szCs w:val="32"/>
              </w:rPr>
              <w:lastRenderedPageBreak/>
              <w:br w:type="page"/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项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目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名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称</w:t>
            </w: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480" w:lineRule="exact"/>
              <w:rPr>
                <w:rFonts w:ascii="宋体" w:eastAsia="楷体_GB2312" w:hAnsi="宋体" w:cs="Times New Roman"/>
                <w:color w:val="000000"/>
                <w:w w:val="96"/>
                <w:sz w:val="28"/>
                <w:szCs w:val="28"/>
              </w:rPr>
            </w:pPr>
          </w:p>
        </w:tc>
      </w:tr>
      <w:tr w:rsidR="00BC3711" w:rsidRPr="00BC3711" w:rsidTr="00E360A6">
        <w:trPr>
          <w:cantSplit/>
          <w:trHeight w:hRule="exact" w:val="51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480" w:lineRule="exact"/>
              <w:rPr>
                <w:rFonts w:ascii="宋体" w:eastAsia="黑体" w:hAnsi="宋体" w:cs="Times New Roman"/>
                <w:color w:val="000000"/>
                <w:w w:val="96"/>
                <w:sz w:val="28"/>
                <w:szCs w:val="28"/>
              </w:rPr>
            </w:pP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项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目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时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  <w:color w:val="000000"/>
                <w:w w:val="96"/>
                <w:sz w:val="28"/>
                <w:szCs w:val="28"/>
              </w:rPr>
              <w:t>间</w:t>
            </w:r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480" w:lineRule="exact"/>
              <w:ind w:firstLineChars="49" w:firstLine="131"/>
              <w:rPr>
                <w:rFonts w:ascii="宋体" w:eastAsia="黑体" w:hAnsi="宋体" w:cs="Times New Roman"/>
                <w:color w:val="000000"/>
                <w:w w:val="96"/>
                <w:sz w:val="28"/>
                <w:szCs w:val="28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817" w:type="dxa"/>
            <w:vMerge w:val="restart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BC3711" w:rsidRPr="00BC3711" w:rsidRDefault="00BC3711" w:rsidP="00BC3711">
            <w:pPr>
              <w:jc w:val="center"/>
              <w:rPr>
                <w:rFonts w:ascii="宋体" w:eastAsia="黑体" w:hAnsi="宋体" w:cs="Times New Roman"/>
                <w:sz w:val="24"/>
              </w:rPr>
            </w:pPr>
            <w:r w:rsidRPr="00BC3711">
              <w:rPr>
                <w:rFonts w:ascii="宋体" w:eastAsia="黑体" w:hAnsi="宋体" w:cs="Times New Roman" w:hint="eastAsia"/>
                <w:sz w:val="24"/>
              </w:rPr>
              <w:t>项目</w:t>
            </w:r>
          </w:p>
          <w:p w:rsidR="00BC3711" w:rsidRPr="00BC3711" w:rsidRDefault="00BC3711" w:rsidP="00BC3711">
            <w:pPr>
              <w:jc w:val="center"/>
              <w:rPr>
                <w:rFonts w:ascii="宋体" w:eastAsia="黑体" w:hAnsi="宋体" w:cs="Times New Roman"/>
                <w:sz w:val="24"/>
              </w:rPr>
            </w:pPr>
            <w:r w:rsidRPr="00BC3711">
              <w:rPr>
                <w:rFonts w:ascii="宋体" w:eastAsia="黑体" w:hAnsi="宋体" w:cs="Times New Roman" w:hint="eastAsia"/>
                <w:sz w:val="24"/>
              </w:rPr>
              <w:t>申报</w:t>
            </w:r>
          </w:p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黑体" w:hAnsi="宋体" w:cs="Times New Roman" w:hint="eastAsia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单位名称</w:t>
            </w:r>
          </w:p>
        </w:tc>
        <w:tc>
          <w:tcPr>
            <w:tcW w:w="7193" w:type="dxa"/>
            <w:gridSpan w:val="7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817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项  目</w:t>
            </w:r>
          </w:p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负责人</w:t>
            </w:r>
          </w:p>
        </w:tc>
        <w:tc>
          <w:tcPr>
            <w:tcW w:w="709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项  目</w:t>
            </w:r>
          </w:p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联系人</w:t>
            </w:r>
          </w:p>
        </w:tc>
        <w:tc>
          <w:tcPr>
            <w:tcW w:w="993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2515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817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手机</w:t>
            </w:r>
          </w:p>
        </w:tc>
        <w:tc>
          <w:tcPr>
            <w:tcW w:w="1842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手机</w:t>
            </w:r>
          </w:p>
        </w:tc>
        <w:tc>
          <w:tcPr>
            <w:tcW w:w="2515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817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C3711" w:rsidRPr="00BC3711" w:rsidRDefault="00BC3711" w:rsidP="00BC3711">
            <w:pPr>
              <w:keepNext/>
              <w:jc w:val="center"/>
              <w:outlineLvl w:val="3"/>
              <w:rPr>
                <w:rFonts w:ascii="宋体" w:eastAsia="宋体" w:hAnsi="宋体" w:cs="Times New Roman"/>
                <w:sz w:val="24"/>
                <w:szCs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  <w:szCs w:val="24"/>
              </w:rPr>
              <w:t>电子</w:t>
            </w:r>
          </w:p>
          <w:p w:rsidR="00BC3711" w:rsidRPr="00BC3711" w:rsidRDefault="00BC3711" w:rsidP="00BC3711">
            <w:pPr>
              <w:keepNext/>
              <w:jc w:val="center"/>
              <w:outlineLvl w:val="3"/>
              <w:rPr>
                <w:rFonts w:ascii="宋体" w:eastAsia="宋体" w:hAnsi="宋体" w:cs="Times New Roman"/>
                <w:sz w:val="24"/>
                <w:szCs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  <w:szCs w:val="24"/>
              </w:rPr>
              <w:t>信箱</w:t>
            </w:r>
          </w:p>
        </w:tc>
        <w:tc>
          <w:tcPr>
            <w:tcW w:w="1842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C3711" w:rsidRPr="00BC3711" w:rsidRDefault="00BC3711" w:rsidP="00BC3711">
            <w:pPr>
              <w:keepNext/>
              <w:jc w:val="center"/>
              <w:outlineLvl w:val="3"/>
              <w:rPr>
                <w:rFonts w:ascii="宋体" w:eastAsia="宋体" w:hAnsi="宋体" w:cs="Times New Roman"/>
                <w:sz w:val="24"/>
                <w:szCs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  <w:szCs w:val="24"/>
              </w:rPr>
              <w:t>电子</w:t>
            </w:r>
          </w:p>
          <w:p w:rsidR="00BC3711" w:rsidRPr="00BC3711" w:rsidRDefault="00BC3711" w:rsidP="00BC3711">
            <w:pPr>
              <w:keepNext/>
              <w:jc w:val="center"/>
              <w:outlineLvl w:val="3"/>
              <w:rPr>
                <w:rFonts w:ascii="宋体" w:eastAsia="宋体" w:hAnsi="宋体" w:cs="Times New Roman"/>
                <w:sz w:val="24"/>
                <w:szCs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  <w:szCs w:val="24"/>
              </w:rPr>
              <w:t>信箱</w:t>
            </w:r>
          </w:p>
        </w:tc>
        <w:tc>
          <w:tcPr>
            <w:tcW w:w="2515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817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邮政编码</w:t>
            </w:r>
          </w:p>
        </w:tc>
        <w:tc>
          <w:tcPr>
            <w:tcW w:w="2515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  <w:jc w:val="center"/>
        </w:trPr>
        <w:tc>
          <w:tcPr>
            <w:tcW w:w="817" w:type="dxa"/>
            <w:vMerge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传真</w:t>
            </w:r>
          </w:p>
        </w:tc>
        <w:tc>
          <w:tcPr>
            <w:tcW w:w="3260" w:type="dxa"/>
            <w:gridSpan w:val="3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单位电话</w:t>
            </w:r>
          </w:p>
        </w:tc>
        <w:tc>
          <w:tcPr>
            <w:tcW w:w="2515" w:type="dxa"/>
            <w:gridSpan w:val="2"/>
            <w:vAlign w:val="center"/>
          </w:tcPr>
          <w:p w:rsidR="00BC3711" w:rsidRPr="00BC3711" w:rsidRDefault="00BC3711" w:rsidP="00BC371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C3711" w:rsidRPr="00BC3711" w:rsidTr="00E360A6">
        <w:trPr>
          <w:cantSplit/>
          <w:trHeight w:val="9455"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11" w:rsidRPr="00BC3711" w:rsidRDefault="00BC3711" w:rsidP="00BC3711">
            <w:pPr>
              <w:ind w:firstLineChars="50" w:firstLine="135"/>
              <w:rPr>
                <w:rFonts w:ascii="宋体" w:eastAsia="黑体" w:hAnsi="宋体" w:cs="黑体"/>
                <w:sz w:val="28"/>
              </w:rPr>
            </w:pPr>
            <w:r w:rsidRPr="00BC3711">
              <w:rPr>
                <w:rFonts w:ascii="宋体" w:eastAsia="仿宋_GB2312" w:hAnsi="宋体" w:cs="Times New Roman" w:hint="eastAsia"/>
                <w:b/>
                <w:color w:val="000000"/>
                <w:w w:val="96"/>
                <w:sz w:val="28"/>
                <w:szCs w:val="28"/>
              </w:rPr>
              <w:t xml:space="preserve">  </w:t>
            </w:r>
            <w:r w:rsidRPr="00BC3711">
              <w:rPr>
                <w:rFonts w:ascii="宋体" w:eastAsia="黑体" w:hAnsi="宋体" w:cs="黑体" w:hint="eastAsia"/>
                <w:sz w:val="28"/>
              </w:rPr>
              <w:t>一、项目背景意义</w:t>
            </w:r>
          </w:p>
          <w:p w:rsidR="00BC3711" w:rsidRPr="00BC3711" w:rsidRDefault="00BC3711" w:rsidP="00BC3711">
            <w:pPr>
              <w:ind w:firstLineChars="50" w:firstLine="120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 xml:space="preserve">   项目目的意义、国内外相关状况、发展水平分析等</w:t>
            </w: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4"/>
              </w:rPr>
            </w:pPr>
          </w:p>
        </w:tc>
      </w:tr>
      <w:tr w:rsidR="00BC3711" w:rsidRPr="00BC3711" w:rsidTr="00E360A6">
        <w:trPr>
          <w:gridAfter w:val="1"/>
          <w:wAfter w:w="111" w:type="dxa"/>
          <w:cantSplit/>
          <w:jc w:val="center"/>
        </w:trPr>
        <w:tc>
          <w:tcPr>
            <w:tcW w:w="9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11" w:rsidRPr="00BC3711" w:rsidRDefault="00BC3711" w:rsidP="00BC3711">
            <w:pPr>
              <w:spacing w:line="480" w:lineRule="exact"/>
              <w:ind w:firstLineChars="200" w:firstLine="560"/>
              <w:rPr>
                <w:rFonts w:ascii="宋体" w:eastAsia="黑体" w:hAnsi="宋体" w:cs="黑体"/>
                <w:sz w:val="28"/>
              </w:rPr>
            </w:pPr>
            <w:r w:rsidRPr="00BC3711">
              <w:rPr>
                <w:rFonts w:ascii="宋体" w:eastAsia="黑体" w:hAnsi="宋体" w:cs="黑体" w:hint="eastAsia"/>
                <w:sz w:val="28"/>
              </w:rPr>
              <w:lastRenderedPageBreak/>
              <w:t>二、项目主要内容</w:t>
            </w:r>
          </w:p>
          <w:p w:rsidR="00BC3711" w:rsidRPr="00BC3711" w:rsidRDefault="00BC3711" w:rsidP="00BC3711">
            <w:pPr>
              <w:ind w:firstLineChars="200" w:firstLine="480"/>
              <w:rPr>
                <w:rFonts w:ascii="宋体" w:eastAsia="黑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项目名称、主题、主办、承办、参与单位、时间、地点、规模、参加对象、主要内容、议程设置、特色亮点、宣传报道策划等</w:t>
            </w: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00" w:firstLine="270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</w:tc>
      </w:tr>
      <w:tr w:rsidR="00BC3711" w:rsidRPr="00BC3711" w:rsidTr="00E360A6">
        <w:trPr>
          <w:cantSplit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11" w:rsidRPr="00BC3711" w:rsidRDefault="00BC3711" w:rsidP="00BC3711">
            <w:pPr>
              <w:snapToGrid w:val="0"/>
              <w:spacing w:line="480" w:lineRule="exact"/>
              <w:rPr>
                <w:rFonts w:ascii="宋体" w:eastAsia="黑体" w:hAnsi="宋体" w:cs="黑体"/>
                <w:sz w:val="28"/>
              </w:rPr>
            </w:pPr>
            <w:r w:rsidRPr="00BC3711">
              <w:rPr>
                <w:rFonts w:ascii="宋体" w:eastAsia="仿宋_GB2312" w:hAnsi="宋体" w:cs="Times New Roman" w:hint="eastAsia"/>
                <w:b/>
                <w:color w:val="000000"/>
                <w:w w:val="96"/>
                <w:sz w:val="28"/>
                <w:szCs w:val="28"/>
              </w:rPr>
              <w:t xml:space="preserve">   </w:t>
            </w:r>
            <w:r w:rsidRPr="00BC3711">
              <w:rPr>
                <w:rFonts w:ascii="宋体" w:eastAsia="黑体" w:hAnsi="宋体" w:cs="黑体" w:hint="eastAsia"/>
                <w:sz w:val="28"/>
              </w:rPr>
              <w:t>三、项目目标及预期成果</w:t>
            </w:r>
          </w:p>
          <w:p w:rsidR="00BC3711" w:rsidRPr="00BC3711" w:rsidRDefault="00BC3711" w:rsidP="00BC3711">
            <w:pPr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  <w:r w:rsidRPr="00BC3711">
              <w:rPr>
                <w:rFonts w:ascii="宋体" w:eastAsia="宋体" w:hAnsi="宋体" w:cs="Times New Roman" w:hint="eastAsia"/>
                <w:sz w:val="24"/>
              </w:rPr>
              <w:t>预期目标，预期成果及形式等</w:t>
            </w: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BC3711" w:rsidRPr="00BC3711" w:rsidRDefault="00BC3711" w:rsidP="00BC3711">
            <w:pPr>
              <w:snapToGrid w:val="0"/>
              <w:spacing w:line="480" w:lineRule="exact"/>
              <w:ind w:firstLineChars="147" w:firstLine="397"/>
              <w:rPr>
                <w:rFonts w:ascii="宋体" w:eastAsia="仿宋_GB2312" w:hAnsi="宋体" w:cs="Times New Roman"/>
                <w:b/>
                <w:color w:val="000000"/>
                <w:w w:val="96"/>
                <w:sz w:val="28"/>
                <w:szCs w:val="28"/>
              </w:rPr>
            </w:pPr>
          </w:p>
        </w:tc>
      </w:tr>
    </w:tbl>
    <w:p w:rsidR="00BC3711" w:rsidRPr="00BC3711" w:rsidRDefault="00BC3711" w:rsidP="00BC3711">
      <w:pPr>
        <w:rPr>
          <w:rFonts w:ascii="宋体" w:eastAsia="仿宋_GB2312" w:hAnsi="宋体" w:cs="Times New Roman"/>
          <w:b/>
          <w:color w:val="000000"/>
          <w:w w:val="96"/>
          <w:sz w:val="28"/>
          <w:szCs w:val="28"/>
        </w:rPr>
        <w:sectPr w:rsidR="00BC3711" w:rsidRPr="00BC3711">
          <w:headerReference w:type="default" r:id="rId9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2297"/>
        <w:gridCol w:w="1418"/>
        <w:gridCol w:w="4412"/>
      </w:tblGrid>
      <w:tr w:rsidR="00BC3711" w:rsidRPr="00BC3711" w:rsidTr="00E360A6">
        <w:trPr>
          <w:cantSplit/>
          <w:trHeight w:hRule="exact" w:val="726"/>
          <w:jc w:val="center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11" w:rsidRPr="00BC3711" w:rsidRDefault="00BC3711" w:rsidP="00BC3711">
            <w:pPr>
              <w:spacing w:line="480" w:lineRule="exact"/>
              <w:rPr>
                <w:rFonts w:ascii="宋体" w:eastAsia="仿宋_GB2312" w:hAnsi="宋体" w:cs="Times New Roman"/>
                <w:b/>
                <w:bCs/>
                <w:sz w:val="28"/>
                <w:szCs w:val="28"/>
              </w:rPr>
            </w:pPr>
            <w:r w:rsidRPr="00BC3711">
              <w:rPr>
                <w:rFonts w:ascii="宋体" w:eastAsia="仿宋_GB2312" w:hAnsi="宋体" w:cs="Times New Roman" w:hint="eastAsia"/>
                <w:b/>
                <w:color w:val="000000"/>
                <w:w w:val="96"/>
                <w:sz w:val="24"/>
                <w:szCs w:val="28"/>
              </w:rPr>
              <w:lastRenderedPageBreak/>
              <w:t xml:space="preserve">    </w:t>
            </w:r>
            <w:r w:rsidRPr="00BC3711">
              <w:rPr>
                <w:rFonts w:ascii="宋体" w:eastAsia="黑体" w:hAnsi="宋体" w:cs="黑体" w:hint="eastAsia"/>
                <w:sz w:val="28"/>
              </w:rPr>
              <w:t>四、主报告专家</w:t>
            </w:r>
          </w:p>
        </w:tc>
      </w:tr>
      <w:tr w:rsidR="00BC3711" w:rsidRPr="00BC3711" w:rsidTr="00E360A6">
        <w:trPr>
          <w:cantSplit/>
          <w:trHeight w:hRule="exact" w:val="94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jc w:val="center"/>
              <w:rPr>
                <w:rFonts w:ascii="宋体" w:eastAsia="仿宋_GB2312" w:hAnsi="宋体" w:cs="Times New Roman"/>
                <w:bCs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jc w:val="center"/>
              <w:rPr>
                <w:rFonts w:ascii="宋体" w:eastAsia="仿宋_GB2312" w:hAnsi="宋体" w:cs="Times New Roman"/>
                <w:bCs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rPr>
                <w:rFonts w:ascii="宋体" w:eastAsia="仿宋_GB2312" w:hAnsi="宋体" w:cs="Times New Roman"/>
                <w:bCs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职务</w:t>
            </w: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/</w:t>
            </w: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职称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jc w:val="center"/>
              <w:rPr>
                <w:rFonts w:ascii="宋体" w:eastAsia="仿宋_GB2312" w:hAnsi="宋体" w:cs="Times New Roman"/>
                <w:bCs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bCs/>
                <w:sz w:val="24"/>
              </w:rPr>
              <w:t>工作单位</w:t>
            </w:r>
          </w:p>
        </w:tc>
      </w:tr>
      <w:tr w:rsidR="00BC3711" w:rsidRPr="00BC3711" w:rsidTr="00E360A6">
        <w:trPr>
          <w:cantSplit/>
          <w:trHeight w:hRule="exact" w:val="611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2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2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26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2223"/>
          <w:jc w:val="center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480" w:lineRule="exact"/>
              <w:rPr>
                <w:rFonts w:ascii="宋体" w:eastAsia="黑体" w:hAnsi="宋体" w:cs="黑体"/>
                <w:sz w:val="28"/>
              </w:rPr>
            </w:pPr>
            <w:r w:rsidRPr="00BC3711">
              <w:rPr>
                <w:rFonts w:ascii="宋体" w:eastAsia="仿宋_GB2312" w:hAnsi="宋体" w:cs="Times New Roman" w:hint="eastAsia"/>
                <w:b/>
                <w:bCs/>
                <w:sz w:val="28"/>
              </w:rPr>
              <w:t xml:space="preserve">   </w:t>
            </w:r>
            <w:r w:rsidRPr="00BC3711">
              <w:rPr>
                <w:rFonts w:ascii="宋体" w:eastAsia="黑体" w:hAnsi="宋体" w:cs="黑体" w:hint="eastAsia"/>
                <w:sz w:val="28"/>
              </w:rPr>
              <w:t>五、项目经费预算</w:t>
            </w:r>
          </w:p>
          <w:p w:rsidR="00BC3711" w:rsidRPr="00BC3711" w:rsidRDefault="00BC3711" w:rsidP="00BC3711">
            <w:pPr>
              <w:spacing w:line="480" w:lineRule="exact"/>
              <w:ind w:firstLineChars="150" w:firstLine="360"/>
              <w:rPr>
                <w:rFonts w:ascii="宋体" w:eastAsia="仿宋_GB2312" w:hAnsi="宋体" w:cs="Times New Roman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>经费总预算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 xml:space="preserve">    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>万元，其中：</w:t>
            </w:r>
          </w:p>
          <w:p w:rsidR="00BC3711" w:rsidRPr="00BC3711" w:rsidRDefault="00BC3711" w:rsidP="00BC3711">
            <w:pPr>
              <w:snapToGrid w:val="0"/>
              <w:spacing w:line="540" w:lineRule="exact"/>
              <w:ind w:firstLineChars="200" w:firstLine="480"/>
              <w:rPr>
                <w:rFonts w:ascii="宋体" w:eastAsia="仿宋_GB2312" w:hAnsi="宋体" w:cs="Times New Roman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>1.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>申请项目经费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 xml:space="preserve">            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>万元</w:t>
            </w: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 xml:space="preserve">    2.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>自有经费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 xml:space="preserve">                </w:t>
            </w:r>
            <w:r w:rsidRPr="00BC3711">
              <w:rPr>
                <w:rFonts w:ascii="宋体" w:eastAsia="仿宋_GB2312" w:hAnsi="宋体" w:cs="Times New Roman" w:hint="eastAsia"/>
                <w:sz w:val="24"/>
              </w:rPr>
              <w:t>万元</w:t>
            </w: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Cs w:val="28"/>
              </w:rPr>
              <w:t xml:space="preserve">                                       </w:t>
            </w:r>
            <w:r w:rsidRPr="00BC3711">
              <w:rPr>
                <w:rFonts w:ascii="宋体" w:eastAsia="仿宋_GB2312" w:hAnsi="宋体" w:cs="Times New Roman" w:hint="eastAsia"/>
                <w:szCs w:val="28"/>
              </w:rPr>
              <w:t>省科协</w:t>
            </w:r>
            <w:r w:rsidRPr="00BC3711">
              <w:rPr>
                <w:rFonts w:ascii="宋体" w:eastAsia="仿宋_GB2312" w:hAnsi="宋体" w:cs="Times New Roman"/>
                <w:szCs w:val="28"/>
              </w:rPr>
              <w:t>申请</w:t>
            </w:r>
            <w:r w:rsidRPr="00BC3711">
              <w:rPr>
                <w:rFonts w:ascii="宋体" w:eastAsia="仿宋_GB2312" w:hAnsi="宋体" w:cs="Times New Roman" w:hint="eastAsia"/>
                <w:szCs w:val="28"/>
              </w:rPr>
              <w:t>经费支出预算表</w:t>
            </w:r>
            <w:r w:rsidRPr="00BC3711">
              <w:rPr>
                <w:rFonts w:ascii="宋体" w:eastAsia="仿宋_GB2312" w:hAnsi="宋体" w:cs="Times New Roman" w:hint="eastAsia"/>
                <w:szCs w:val="28"/>
              </w:rPr>
              <w:t xml:space="preserve"> </w:t>
            </w:r>
            <w:r w:rsidRPr="00BC3711">
              <w:rPr>
                <w:rFonts w:ascii="宋体" w:eastAsia="黑体" w:hAnsi="宋体" w:cs="Times New Roman" w:hint="eastAsia"/>
              </w:rPr>
              <w:t>单位：</w:t>
            </w:r>
            <w:r w:rsidRPr="00BC3711">
              <w:rPr>
                <w:rFonts w:ascii="宋体" w:eastAsia="黑体" w:hAnsi="宋体" w:cs="Times New Roman" w:hint="eastAsia"/>
              </w:rPr>
              <w:t xml:space="preserve">     </w:t>
            </w:r>
            <w:r w:rsidRPr="00BC3711">
              <w:rPr>
                <w:rFonts w:ascii="宋体" w:eastAsia="黑体" w:hAnsi="宋体" w:cs="Times New Roman" w:hint="eastAsia"/>
              </w:rPr>
              <w:t>万元</w:t>
            </w: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spacing w:line="480" w:lineRule="exact"/>
              <w:jc w:val="center"/>
              <w:rPr>
                <w:rFonts w:ascii="宋体" w:eastAsia="仿宋_GB2312" w:hAnsi="宋体" w:cs="Times New Roman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>支出内容明细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spacing w:line="240" w:lineRule="atLeast"/>
              <w:jc w:val="center"/>
              <w:rPr>
                <w:rFonts w:ascii="宋体" w:eastAsia="仿宋_GB2312" w:hAnsi="宋体" w:cs="Times New Roman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>金额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napToGrid w:val="0"/>
              <w:spacing w:line="480" w:lineRule="exact"/>
              <w:jc w:val="center"/>
              <w:rPr>
                <w:rFonts w:ascii="宋体" w:eastAsia="仿宋_GB2312" w:hAnsi="宋体" w:cs="Times New Roman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sz w:val="24"/>
              </w:rPr>
              <w:t>测算依据</w:t>
            </w: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66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  <w:tr w:rsidR="00BC3711" w:rsidRPr="00BC3711" w:rsidTr="00E360A6">
        <w:trPr>
          <w:cantSplit/>
          <w:trHeight w:hRule="exact" w:val="741"/>
          <w:jc w:val="center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  <w:r w:rsidRPr="00BC3711">
              <w:rPr>
                <w:rFonts w:ascii="宋体" w:eastAsia="仿宋_GB2312" w:hAnsi="宋体" w:cs="Times New Roman" w:hint="eastAsia"/>
                <w:color w:val="00000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jc w:val="center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11" w:rsidRPr="00BC3711" w:rsidRDefault="00BC3711" w:rsidP="00BC3711">
            <w:pPr>
              <w:spacing w:line="320" w:lineRule="exact"/>
              <w:rPr>
                <w:rFonts w:ascii="宋体" w:eastAsia="仿宋_GB2312" w:hAnsi="宋体" w:cs="Times New Roman"/>
                <w:color w:val="000000"/>
                <w:sz w:val="24"/>
              </w:rPr>
            </w:pPr>
          </w:p>
        </w:tc>
      </w:tr>
    </w:tbl>
    <w:p w:rsidR="006B234D" w:rsidRDefault="006B234D">
      <w:bookmarkStart w:id="0" w:name="_GoBack"/>
      <w:bookmarkEnd w:id="0"/>
    </w:p>
    <w:sectPr w:rsidR="006B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1B" w:rsidRDefault="0039581B" w:rsidP="00BC3711">
      <w:r>
        <w:separator/>
      </w:r>
    </w:p>
  </w:endnote>
  <w:endnote w:type="continuationSeparator" w:id="0">
    <w:p w:rsidR="0039581B" w:rsidRDefault="0039581B" w:rsidP="00BC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1B" w:rsidRDefault="0039581B" w:rsidP="00BC3711">
      <w:r>
        <w:separator/>
      </w:r>
    </w:p>
  </w:footnote>
  <w:footnote w:type="continuationSeparator" w:id="0">
    <w:p w:rsidR="0039581B" w:rsidRDefault="0039581B" w:rsidP="00BC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11" w:rsidRDefault="00BC371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11" w:rsidRDefault="00BC371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3029"/>
    <w:multiLevelType w:val="multilevel"/>
    <w:tmpl w:val="2DCC3029"/>
    <w:lvl w:ilvl="0">
      <w:start w:val="201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A0"/>
    <w:rsid w:val="000C70A0"/>
    <w:rsid w:val="0039581B"/>
    <w:rsid w:val="006B234D"/>
    <w:rsid w:val="00B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</Words>
  <Characters>768</Characters>
  <Application>Microsoft Office Word</Application>
  <DocSecurity>0</DocSecurity>
  <Lines>6</Lines>
  <Paragraphs>1</Paragraphs>
  <ScaleCrop>false</ScaleCrop>
  <Company>MS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2021-04-13T02:43:00Z</dcterms:created>
  <dcterms:modified xsi:type="dcterms:W3CDTF">2021-04-13T02:44:00Z</dcterms:modified>
</cp:coreProperties>
</file>